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A40" w:rsidRDefault="00862A40" w:rsidP="00862A40">
      <w:pPr>
        <w:tabs>
          <w:tab w:val="left" w:pos="7938"/>
        </w:tabs>
        <w:spacing w:after="0" w:line="240" w:lineRule="auto"/>
        <w:ind w:left="-57" w:right="-106" w:firstLine="851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37D7B7" wp14:editId="085B7C99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A40" w:rsidRDefault="00862A40" w:rsidP="00862A4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862A40" w:rsidRDefault="00862A40" w:rsidP="00862A4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862A40" w:rsidRDefault="00862A40" w:rsidP="00862A4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862A40" w:rsidRDefault="00862A40" w:rsidP="00862A4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862A40" w:rsidRDefault="00862A40" w:rsidP="00862A40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862A40" w:rsidRDefault="00862A40" w:rsidP="00862A40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62A40" w:rsidRDefault="00862A40" w:rsidP="00862A40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862A40" w:rsidRDefault="00862A40" w:rsidP="00862A40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 2025 г.                                                                                     №103-3</w:t>
      </w:r>
    </w:p>
    <w:p w:rsidR="00862A40" w:rsidRDefault="00862A40" w:rsidP="00862A40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862A40" w:rsidTr="00862A40">
        <w:trPr>
          <w:trHeight w:val="1549"/>
        </w:trPr>
        <w:tc>
          <w:tcPr>
            <w:tcW w:w="6520" w:type="dxa"/>
            <w:hideMark/>
          </w:tcPr>
          <w:p w:rsidR="00862A40" w:rsidRDefault="00862A4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РОСТОВСКИМ ОБЛАСТНЫМ ОТДЕЛЕНИЕМ политической партии «КОММУНИСТИЧЕСКАЯ ПАРТИЯ РОССИЙСКОЙ ФЕДЕРАЦИИ»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</w:p>
          <w:p w:rsidR="00862A40" w:rsidRDefault="00862A40" w:rsidP="00862A4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№2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Самодурова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Виктора Михайловича</w:t>
            </w:r>
          </w:p>
        </w:tc>
      </w:tr>
    </w:tbl>
    <w:p w:rsidR="00862A40" w:rsidRDefault="00862A40" w:rsidP="00862A40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62A40" w:rsidRDefault="00862A40" w:rsidP="00862A40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12.06.2002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12.05.</w:t>
        </w:r>
        <w:r>
          <w:rPr>
            <w:rFonts w:ascii="Times New Roman" w:eastAsia="Times New Roman" w:hAnsi="Times New Roman"/>
            <w:sz w:val="28"/>
            <w:szCs w:val="24"/>
            <w:lang w:eastAsia="ru-RU"/>
          </w:rPr>
          <w:t>2016</w:t>
        </w:r>
      </w:smartTag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по многомандатному избирательному округу № 2,  кандидатом в депутаты Собрания депутатов Куйбышевского сельского поселения шестого созыва </w:t>
      </w:r>
      <w:proofErr w:type="spellStart"/>
      <w:r w:rsidRPr="00862A40">
        <w:rPr>
          <w:rFonts w:ascii="Times New Roman" w:eastAsia="Times New Roman" w:hAnsi="Times New Roman"/>
          <w:sz w:val="28"/>
          <w:szCs w:val="28"/>
          <w:lang w:eastAsia="ru-RU"/>
        </w:rPr>
        <w:t>Самодуровым</w:t>
      </w:r>
      <w:proofErr w:type="spellEnd"/>
      <w:r w:rsidRPr="00862A40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Виктором Михайловичем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proofErr w:type="spellStart"/>
      <w:r w:rsidRPr="00862A40">
        <w:rPr>
          <w:rFonts w:ascii="Times New Roman" w:eastAsia="Times New Roman" w:hAnsi="Times New Roman"/>
          <w:sz w:val="28"/>
          <w:szCs w:val="28"/>
          <w:lang w:eastAsia="ru-RU"/>
        </w:rPr>
        <w:t>Самодуровым</w:t>
      </w:r>
      <w:proofErr w:type="spellEnd"/>
      <w:r w:rsidRPr="00862A40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Виктором Михайловичем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статей 21,30 Областного закона.</w:t>
      </w:r>
    </w:p>
    <w:p w:rsidR="00862A40" w:rsidRDefault="00862A40" w:rsidP="00862A4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 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862A40" w:rsidRDefault="00862A40" w:rsidP="00862A40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62A40" w:rsidRDefault="00862A40" w:rsidP="00862A4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862A40" w:rsidRDefault="00862A40" w:rsidP="00862A40">
      <w:pPr>
        <w:numPr>
          <w:ilvl w:val="0"/>
          <w:numId w:val="1"/>
        </w:numPr>
        <w:suppressAutoHyphens/>
        <w:spacing w:after="0" w:line="360" w:lineRule="auto"/>
        <w:ind w:left="0" w:right="284" w:firstLine="567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Pr="00862A40">
        <w:rPr>
          <w:rFonts w:ascii="Times New Roman" w:eastAsia="Times New Roman" w:hAnsi="Times New Roman"/>
          <w:sz w:val="28"/>
          <w:szCs w:val="28"/>
          <w:lang w:eastAsia="ru-RU"/>
        </w:rPr>
        <w:t>Самодуров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Pr="00862A40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62A40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58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жительства-Ростовская область, село Новиковка,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высшее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0"/>
          <w:szCs w:val="24"/>
          <w:lang w:val="x-none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Ростовский государственный педагогический институт, 1980г., основное место работы или службы, занимаемая должность,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род занятий -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пенсионер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862A40" w:rsidRDefault="00862A40" w:rsidP="00862A40">
      <w:pPr>
        <w:suppressAutoHyphens/>
        <w:spacing w:after="0" w:line="360" w:lineRule="auto"/>
        <w:ind w:left="567" w:right="284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Дата регистрации  01 августа 2025 года, время регистрации 10 часов </w:t>
      </w:r>
      <w:r w:rsidR="000D176E">
        <w:rPr>
          <w:rFonts w:ascii="Times New Roman" w:eastAsia="Times New Roman" w:hAnsi="Times New Roman"/>
          <w:sz w:val="28"/>
          <w:szCs w:val="20"/>
          <w:lang w:eastAsia="ru-RU"/>
        </w:rPr>
        <w:t>10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862A40" w:rsidRDefault="00862A40" w:rsidP="00862A40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862A40" w:rsidRDefault="00862A40" w:rsidP="00862A40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862A40" w:rsidRDefault="00862A40" w:rsidP="00862A40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2A40" w:rsidRDefault="00862A40" w:rsidP="00862A4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862A40" w:rsidRDefault="00862A40" w:rsidP="00862A4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A40" w:rsidRDefault="00862A40" w:rsidP="00862A40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62A40" w:rsidRDefault="00862A40" w:rsidP="00862A40"/>
    <w:p w:rsidR="00862A40" w:rsidRDefault="00862A40" w:rsidP="00862A40"/>
    <w:p w:rsidR="00862A40" w:rsidRDefault="00862A40" w:rsidP="00862A40"/>
    <w:p w:rsidR="00862A40" w:rsidRDefault="00862A40" w:rsidP="00862A40"/>
    <w:p w:rsidR="00862A40" w:rsidRDefault="00862A40" w:rsidP="00862A40"/>
    <w:p w:rsidR="005F72C2" w:rsidRDefault="005F72C2"/>
    <w:sectPr w:rsidR="005F7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98C"/>
    <w:rsid w:val="000D176E"/>
    <w:rsid w:val="0049098C"/>
    <w:rsid w:val="005F72C2"/>
    <w:rsid w:val="0086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A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A4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A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A4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9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2025-07-31T09:04:00Z</cp:lastPrinted>
  <dcterms:created xsi:type="dcterms:W3CDTF">2025-07-31T07:35:00Z</dcterms:created>
  <dcterms:modified xsi:type="dcterms:W3CDTF">2025-07-31T09:06:00Z</dcterms:modified>
</cp:coreProperties>
</file>